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3" w:rsidRDefault="00047153" w:rsidP="005F653B">
      <w:pPr>
        <w:jc w:val="center"/>
        <w:rPr>
          <w:b/>
          <w:bCs/>
        </w:rPr>
      </w:pPr>
    </w:p>
    <w:p w:rsidR="00DF7F42" w:rsidRPr="005F653B" w:rsidRDefault="00DF7F42" w:rsidP="005F653B">
      <w:pPr>
        <w:jc w:val="center"/>
        <w:rPr>
          <w:b/>
          <w:bCs/>
        </w:rPr>
      </w:pPr>
      <w:r w:rsidRPr="005F653B">
        <w:rPr>
          <w:b/>
          <w:bCs/>
        </w:rPr>
        <w:t>USP &lt;800&gt; Designated Person</w:t>
      </w:r>
      <w:r w:rsidR="003E30B8">
        <w:rPr>
          <w:b/>
          <w:bCs/>
        </w:rPr>
        <w:t>(s)</w:t>
      </w:r>
      <w:bookmarkStart w:id="0" w:name="_GoBack"/>
      <w:bookmarkEnd w:id="0"/>
      <w:r w:rsidRPr="005F653B">
        <w:rPr>
          <w:b/>
          <w:bCs/>
        </w:rPr>
        <w:t xml:space="preserve"> Responsibilities</w:t>
      </w:r>
    </w:p>
    <w:p w:rsidR="005F653B" w:rsidRDefault="005F653B">
      <w:pPr>
        <w:rPr>
          <w:sz w:val="20"/>
          <w:szCs w:val="20"/>
        </w:rPr>
      </w:pPr>
    </w:p>
    <w:p w:rsidR="00AE4BE1" w:rsidRDefault="00AE4BE1" w:rsidP="00047153">
      <w:pPr>
        <w:spacing w:line="360" w:lineRule="auto"/>
        <w:rPr>
          <w:sz w:val="20"/>
          <w:szCs w:val="20"/>
        </w:rPr>
      </w:pPr>
    </w:p>
    <w:p w:rsidR="00047153" w:rsidRPr="00047153" w:rsidRDefault="00640B90" w:rsidP="00047153">
      <w:pPr>
        <w:spacing w:line="360" w:lineRule="auto"/>
        <w:rPr>
          <w:sz w:val="20"/>
          <w:szCs w:val="20"/>
        </w:rPr>
      </w:pPr>
      <w:r w:rsidRPr="00047153">
        <w:rPr>
          <w:sz w:val="20"/>
          <w:szCs w:val="20"/>
        </w:rPr>
        <w:t xml:space="preserve">Effective ____/____/______, </w:t>
      </w:r>
      <w:r w:rsidRPr="00047153">
        <w:rPr>
          <w:color w:val="FF0000"/>
          <w:sz w:val="20"/>
          <w:szCs w:val="20"/>
        </w:rPr>
        <w:t xml:space="preserve">[Company] </w:t>
      </w:r>
      <w:r w:rsidRPr="00047153">
        <w:rPr>
          <w:sz w:val="20"/>
          <w:szCs w:val="20"/>
        </w:rPr>
        <w:t>has assigned _____________________</w:t>
      </w:r>
      <w:r w:rsidR="005F653B" w:rsidRPr="00047153">
        <w:rPr>
          <w:sz w:val="20"/>
          <w:szCs w:val="20"/>
        </w:rPr>
        <w:t>__________________</w:t>
      </w:r>
      <w:r w:rsidRPr="00047153">
        <w:rPr>
          <w:sz w:val="20"/>
          <w:szCs w:val="20"/>
        </w:rPr>
        <w:t>______(Name)  __________________</w:t>
      </w:r>
      <w:r w:rsidR="005F653B" w:rsidRPr="00047153">
        <w:rPr>
          <w:sz w:val="20"/>
          <w:szCs w:val="20"/>
        </w:rPr>
        <w:t>___________________</w:t>
      </w:r>
      <w:r w:rsidRPr="00047153">
        <w:rPr>
          <w:sz w:val="20"/>
          <w:szCs w:val="20"/>
        </w:rPr>
        <w:t xml:space="preserve">______ (Title)  as the entity’s &lt;USP&gt; 800 Designated Person. By </w:t>
      </w:r>
      <w:r w:rsidR="005F653B" w:rsidRPr="00047153">
        <w:rPr>
          <w:sz w:val="20"/>
          <w:szCs w:val="20"/>
        </w:rPr>
        <w:t xml:space="preserve">initialing and </w:t>
      </w:r>
      <w:r w:rsidRPr="00047153">
        <w:rPr>
          <w:sz w:val="20"/>
          <w:szCs w:val="20"/>
        </w:rPr>
        <w:t>signing below, this Designated Person attests that they</w:t>
      </w:r>
      <w:r w:rsidR="005F653B" w:rsidRPr="00047153">
        <w:rPr>
          <w:sz w:val="20"/>
          <w:szCs w:val="20"/>
        </w:rPr>
        <w:t xml:space="preserve"> are trained in USP &lt;800&gt;, </w:t>
      </w:r>
      <w:r w:rsidR="00047153" w:rsidRPr="00047153">
        <w:rPr>
          <w:sz w:val="20"/>
          <w:szCs w:val="20"/>
        </w:rPr>
        <w:t xml:space="preserve">that </w:t>
      </w:r>
      <w:r w:rsidR="005F653B" w:rsidRPr="00047153">
        <w:rPr>
          <w:sz w:val="20"/>
          <w:szCs w:val="20"/>
        </w:rPr>
        <w:t>they</w:t>
      </w:r>
      <w:r w:rsidRPr="00047153">
        <w:rPr>
          <w:sz w:val="20"/>
          <w:szCs w:val="20"/>
        </w:rPr>
        <w:t xml:space="preserve"> </w:t>
      </w:r>
      <w:r w:rsidR="005F653B" w:rsidRPr="00047153">
        <w:rPr>
          <w:sz w:val="20"/>
          <w:szCs w:val="20"/>
        </w:rPr>
        <w:t xml:space="preserve">understand risks handing hazardous drugs may cause to themselves and others, the rationale and need for risk-prevention policies, </w:t>
      </w:r>
      <w:r w:rsidR="00047153" w:rsidRPr="00047153">
        <w:rPr>
          <w:sz w:val="20"/>
          <w:szCs w:val="20"/>
        </w:rPr>
        <w:t xml:space="preserve">and </w:t>
      </w:r>
      <w:r w:rsidR="005F653B" w:rsidRPr="00047153">
        <w:rPr>
          <w:sz w:val="20"/>
          <w:szCs w:val="20"/>
        </w:rPr>
        <w:t xml:space="preserve">the risks of non-compliance that may compromise employee safety. The Designated Person </w:t>
      </w:r>
      <w:r w:rsidR="00047153" w:rsidRPr="00047153">
        <w:rPr>
          <w:sz w:val="20"/>
          <w:szCs w:val="20"/>
        </w:rPr>
        <w:t>attests</w:t>
      </w:r>
      <w:r w:rsidR="005F653B" w:rsidRPr="00047153">
        <w:rPr>
          <w:sz w:val="20"/>
          <w:szCs w:val="20"/>
        </w:rPr>
        <w:t xml:space="preserve"> that they</w:t>
      </w:r>
      <w:r w:rsidRPr="00047153">
        <w:rPr>
          <w:sz w:val="20"/>
          <w:szCs w:val="20"/>
        </w:rPr>
        <w:t xml:space="preserve"> accept responsibility for</w:t>
      </w:r>
      <w:r w:rsidR="005F653B" w:rsidRPr="00047153">
        <w:rPr>
          <w:sz w:val="20"/>
          <w:szCs w:val="20"/>
        </w:rPr>
        <w:t>;</w:t>
      </w:r>
      <w:r w:rsidR="00047153" w:rsidRPr="00047153">
        <w:rPr>
          <w:sz w:val="20"/>
          <w:szCs w:val="20"/>
        </w:rPr>
        <w:t xml:space="preserve"> </w:t>
      </w:r>
    </w:p>
    <w:p w:rsidR="00047153" w:rsidRDefault="00047153" w:rsidP="00DF7F42">
      <w:pPr>
        <w:pStyle w:val="NoSpacing"/>
        <w:ind w:left="540"/>
        <w:rPr>
          <w:sz w:val="20"/>
          <w:szCs w:val="20"/>
        </w:rPr>
      </w:pPr>
    </w:p>
    <w:p w:rsidR="00AE4BE1" w:rsidRDefault="00AE4BE1" w:rsidP="00DF7F42">
      <w:pPr>
        <w:pStyle w:val="NoSpacing"/>
        <w:ind w:left="540"/>
        <w:rPr>
          <w:sz w:val="20"/>
          <w:szCs w:val="20"/>
        </w:rPr>
      </w:pP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</w:rPr>
        <w:t xml:space="preserve">________ developing and implementing appropriate </w:t>
      </w:r>
      <w:r w:rsidR="005F653B">
        <w:rPr>
          <w:sz w:val="20"/>
          <w:szCs w:val="20"/>
        </w:rPr>
        <w:t xml:space="preserve">USP &lt;800&gt; </w:t>
      </w:r>
      <w:r w:rsidRPr="00DF7F42">
        <w:rPr>
          <w:sz w:val="20"/>
          <w:szCs w:val="20"/>
        </w:rPr>
        <w:t xml:space="preserve">procedures; 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  <w:vertAlign w:val="superscript"/>
        </w:rPr>
      </w:pPr>
      <w:r w:rsidRPr="00DF7F42">
        <w:rPr>
          <w:sz w:val="20"/>
          <w:szCs w:val="20"/>
          <w:vertAlign w:val="superscript"/>
        </w:rPr>
        <w:t xml:space="preserve">       Initial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</w:rPr>
        <w:t xml:space="preserve">________ overseeing entity compliance with </w:t>
      </w:r>
      <w:r w:rsidR="005F653B">
        <w:rPr>
          <w:sz w:val="20"/>
          <w:szCs w:val="20"/>
        </w:rPr>
        <w:t>USP &lt;800&gt;</w:t>
      </w:r>
      <w:r w:rsidRPr="00DF7F42">
        <w:rPr>
          <w:sz w:val="20"/>
          <w:szCs w:val="20"/>
        </w:rPr>
        <w:t xml:space="preserve"> &amp; other applicable laws, regulations, &amp; standards; 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  <w:vertAlign w:val="superscript"/>
        </w:rPr>
        <w:t xml:space="preserve">       Initial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</w:rPr>
        <w:t>________ ensuring</w:t>
      </w:r>
      <w:r w:rsidR="005F653B">
        <w:rPr>
          <w:sz w:val="20"/>
          <w:szCs w:val="20"/>
        </w:rPr>
        <w:t xml:space="preserve"> USP &lt;800&gt;</w:t>
      </w:r>
      <w:r w:rsidRPr="00DF7F42">
        <w:rPr>
          <w:sz w:val="20"/>
          <w:szCs w:val="20"/>
        </w:rPr>
        <w:t xml:space="preserve"> competency of personnel; 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</w:rPr>
        <w:t xml:space="preserve">     </w:t>
      </w:r>
      <w:r w:rsidRPr="00DF7F42">
        <w:rPr>
          <w:sz w:val="20"/>
          <w:szCs w:val="20"/>
          <w:vertAlign w:val="superscript"/>
        </w:rPr>
        <w:t>Initial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</w:rPr>
        <w:t>________ ensuring environmental control of the storage and compounding areas</w:t>
      </w:r>
      <w:r w:rsidR="00640B90">
        <w:rPr>
          <w:sz w:val="20"/>
          <w:szCs w:val="20"/>
        </w:rPr>
        <w:t>;</w:t>
      </w:r>
      <w:r w:rsidRPr="00DF7F42">
        <w:rPr>
          <w:sz w:val="20"/>
          <w:szCs w:val="20"/>
        </w:rPr>
        <w:t xml:space="preserve"> </w:t>
      </w:r>
    </w:p>
    <w:p w:rsidR="00DF7F42" w:rsidRPr="00DF7F42" w:rsidRDefault="00DF7F42" w:rsidP="00DF7F42">
      <w:pPr>
        <w:pStyle w:val="NoSpacing"/>
        <w:ind w:left="540"/>
        <w:rPr>
          <w:sz w:val="20"/>
          <w:szCs w:val="20"/>
        </w:rPr>
      </w:pPr>
      <w:r w:rsidRPr="00DF7F42">
        <w:rPr>
          <w:sz w:val="20"/>
          <w:szCs w:val="20"/>
          <w:vertAlign w:val="superscript"/>
        </w:rPr>
        <w:t xml:space="preserve">       Initial</w:t>
      </w:r>
    </w:p>
    <w:p w:rsidR="00047153" w:rsidRPr="00DF7F42" w:rsidRDefault="00047153" w:rsidP="00047153">
      <w:pPr>
        <w:ind w:left="720" w:hanging="180"/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Pr="00DF7F42">
        <w:rPr>
          <w:sz w:val="20"/>
          <w:szCs w:val="20"/>
        </w:rPr>
        <w:t>oversight of monitoring the</w:t>
      </w:r>
      <w:r>
        <w:rPr>
          <w:sz w:val="20"/>
          <w:szCs w:val="20"/>
        </w:rPr>
        <w:t xml:space="preserve"> USP &lt;800&gt;</w:t>
      </w:r>
      <w:r w:rsidRPr="00DF7F42">
        <w:rPr>
          <w:sz w:val="20"/>
          <w:szCs w:val="20"/>
        </w:rPr>
        <w:t xml:space="preserve"> facility and maintaining reports of testing/sampling </w:t>
      </w:r>
      <w:r>
        <w:rPr>
          <w:sz w:val="20"/>
          <w:szCs w:val="20"/>
        </w:rPr>
        <w:tab/>
        <w:t xml:space="preserve">   </w:t>
      </w:r>
      <w:r w:rsidRPr="00DF7F42">
        <w:rPr>
          <w:sz w:val="20"/>
          <w:szCs w:val="20"/>
          <w:vertAlign w:val="superscript"/>
        </w:rPr>
        <w:t>Initial</w:t>
      </w:r>
      <w:r w:rsidRPr="00DF7F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F7F42">
        <w:rPr>
          <w:sz w:val="20"/>
          <w:szCs w:val="20"/>
        </w:rPr>
        <w:t>performed i</w:t>
      </w:r>
      <w:r>
        <w:rPr>
          <w:sz w:val="20"/>
          <w:szCs w:val="20"/>
        </w:rPr>
        <w:t xml:space="preserve">n </w:t>
      </w:r>
      <w:r w:rsidRPr="00DF7F42">
        <w:rPr>
          <w:sz w:val="20"/>
          <w:szCs w:val="20"/>
        </w:rPr>
        <w:t>facilities and acting on the results</w:t>
      </w:r>
      <w:r>
        <w:rPr>
          <w:sz w:val="20"/>
          <w:szCs w:val="20"/>
        </w:rPr>
        <w:t>, and;</w:t>
      </w:r>
    </w:p>
    <w:p w:rsidR="00640B90" w:rsidRDefault="00640B90" w:rsidP="00640B90">
      <w:pPr>
        <w:pStyle w:val="NoSpacing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r w:rsidR="00DF7F42">
        <w:rPr>
          <w:sz w:val="20"/>
          <w:szCs w:val="20"/>
        </w:rPr>
        <w:t>r</w:t>
      </w:r>
      <w:r w:rsidR="00DF7F42" w:rsidRPr="00DF7F42">
        <w:rPr>
          <w:sz w:val="20"/>
          <w:szCs w:val="20"/>
        </w:rPr>
        <w:t>epor</w:t>
      </w:r>
      <w:r w:rsidR="00DF7F42">
        <w:rPr>
          <w:sz w:val="20"/>
          <w:szCs w:val="20"/>
        </w:rPr>
        <w:t>ting</w:t>
      </w:r>
      <w:r w:rsidR="00DF7F42" w:rsidRPr="00DF7F42">
        <w:rPr>
          <w:sz w:val="20"/>
          <w:szCs w:val="20"/>
        </w:rPr>
        <w:t xml:space="preserve"> potentially hazardous situations to the management team</w:t>
      </w:r>
      <w:r w:rsidR="00047153">
        <w:rPr>
          <w:sz w:val="20"/>
          <w:szCs w:val="20"/>
        </w:rPr>
        <w:t>.</w:t>
      </w:r>
    </w:p>
    <w:p w:rsidR="00640B90" w:rsidRPr="00DF7F42" w:rsidRDefault="00640B90" w:rsidP="00640B90">
      <w:pPr>
        <w:pStyle w:val="NoSpacing"/>
        <w:ind w:left="63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Pr="00DF7F42">
        <w:rPr>
          <w:sz w:val="20"/>
          <w:szCs w:val="20"/>
          <w:vertAlign w:val="superscript"/>
        </w:rPr>
        <w:t xml:space="preserve">  Initial</w:t>
      </w:r>
    </w:p>
    <w:p w:rsidR="00DF7F42" w:rsidRDefault="00DF7F42">
      <w:pPr>
        <w:rPr>
          <w:sz w:val="20"/>
          <w:szCs w:val="20"/>
        </w:rPr>
      </w:pPr>
    </w:p>
    <w:p w:rsidR="00047153" w:rsidRDefault="0004715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47153" w:rsidTr="00047153">
        <w:tc>
          <w:tcPr>
            <w:tcW w:w="4810" w:type="dxa"/>
          </w:tcPr>
          <w:p w:rsidR="00047153" w:rsidRDefault="00047153">
            <w:pPr>
              <w:rPr>
                <w:sz w:val="20"/>
                <w:szCs w:val="20"/>
              </w:rPr>
            </w:pPr>
          </w:p>
          <w:p w:rsidR="00047153" w:rsidRDefault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Pr="00047153" w:rsidRDefault="00047153">
            <w:pPr>
              <w:rPr>
                <w:sz w:val="20"/>
                <w:szCs w:val="20"/>
                <w:vertAlign w:val="superscript"/>
              </w:rPr>
            </w:pPr>
            <w:r w:rsidRPr="00047153">
              <w:rPr>
                <w:sz w:val="20"/>
                <w:szCs w:val="20"/>
                <w:vertAlign w:val="superscript"/>
              </w:rPr>
              <w:t xml:space="preserve">Designated Person’s Signature </w:t>
            </w:r>
          </w:p>
        </w:tc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Pr="00047153" w:rsidRDefault="00047153" w:rsidP="00047153">
            <w:pPr>
              <w:rPr>
                <w:sz w:val="20"/>
                <w:szCs w:val="20"/>
                <w:vertAlign w:val="superscript"/>
              </w:rPr>
            </w:pPr>
            <w:r w:rsidRPr="00047153">
              <w:rPr>
                <w:sz w:val="20"/>
                <w:szCs w:val="20"/>
                <w:vertAlign w:val="superscript"/>
              </w:rPr>
              <w:t>Pharmacy Owner or Other Authorized Individual’s Signature</w:t>
            </w:r>
          </w:p>
        </w:tc>
      </w:tr>
      <w:tr w:rsidR="00047153" w:rsidTr="00047153"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Default="00047153" w:rsidP="00047153">
            <w:pPr>
              <w:rPr>
                <w:sz w:val="20"/>
                <w:szCs w:val="20"/>
              </w:rPr>
            </w:pPr>
            <w:r w:rsidRPr="00047153">
              <w:rPr>
                <w:sz w:val="20"/>
                <w:szCs w:val="20"/>
                <w:vertAlign w:val="superscript"/>
              </w:rPr>
              <w:t xml:space="preserve">Designated Person’s </w:t>
            </w:r>
            <w:r>
              <w:rPr>
                <w:sz w:val="20"/>
                <w:szCs w:val="20"/>
                <w:vertAlign w:val="superscript"/>
              </w:rPr>
              <w:t xml:space="preserve">Name </w:t>
            </w:r>
            <w:r w:rsidRPr="00047153">
              <w:rPr>
                <w:sz w:val="20"/>
                <w:szCs w:val="20"/>
                <w:vertAlign w:val="superscript"/>
              </w:rPr>
              <w:t>(Print)</w:t>
            </w:r>
          </w:p>
        </w:tc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Pr="00047153" w:rsidRDefault="00047153" w:rsidP="00047153">
            <w:pPr>
              <w:rPr>
                <w:sz w:val="20"/>
                <w:szCs w:val="20"/>
                <w:vertAlign w:val="superscript"/>
              </w:rPr>
            </w:pPr>
            <w:r w:rsidRPr="00047153">
              <w:rPr>
                <w:sz w:val="20"/>
                <w:szCs w:val="20"/>
                <w:vertAlign w:val="superscript"/>
              </w:rPr>
              <w:t xml:space="preserve">Pharmacy Owner or Other Authorized Individual’s </w:t>
            </w:r>
            <w:r>
              <w:rPr>
                <w:sz w:val="20"/>
                <w:szCs w:val="20"/>
                <w:vertAlign w:val="superscript"/>
              </w:rPr>
              <w:t>Name (Print)</w:t>
            </w:r>
          </w:p>
        </w:tc>
      </w:tr>
      <w:tr w:rsidR="00047153" w:rsidTr="00047153"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Default="00047153" w:rsidP="00047153">
            <w:pPr>
              <w:rPr>
                <w:sz w:val="20"/>
                <w:szCs w:val="20"/>
              </w:rPr>
            </w:pPr>
            <w:r w:rsidRPr="00047153">
              <w:rPr>
                <w:sz w:val="20"/>
                <w:szCs w:val="20"/>
                <w:vertAlign w:val="superscript"/>
              </w:rPr>
              <w:t xml:space="preserve">Designated Person’s </w:t>
            </w:r>
            <w:r>
              <w:rPr>
                <w:sz w:val="20"/>
                <w:szCs w:val="20"/>
                <w:vertAlign w:val="superscript"/>
              </w:rPr>
              <w:t>Title</w:t>
            </w:r>
          </w:p>
        </w:tc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Pr="00047153" w:rsidRDefault="00047153" w:rsidP="00047153">
            <w:pPr>
              <w:rPr>
                <w:sz w:val="20"/>
                <w:szCs w:val="20"/>
                <w:vertAlign w:val="superscript"/>
              </w:rPr>
            </w:pPr>
            <w:r w:rsidRPr="00047153">
              <w:rPr>
                <w:sz w:val="20"/>
                <w:szCs w:val="20"/>
                <w:vertAlign w:val="superscript"/>
              </w:rPr>
              <w:t xml:space="preserve">Pharmacy Owner or Other Authorized Individual’s </w:t>
            </w:r>
            <w:r>
              <w:rPr>
                <w:sz w:val="20"/>
                <w:szCs w:val="20"/>
                <w:vertAlign w:val="superscript"/>
              </w:rPr>
              <w:t>Title</w:t>
            </w:r>
          </w:p>
        </w:tc>
      </w:tr>
      <w:tr w:rsidR="00047153" w:rsidTr="00047153"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Default="00047153" w:rsidP="00047153">
            <w:pPr>
              <w:rPr>
                <w:sz w:val="20"/>
                <w:szCs w:val="20"/>
              </w:rPr>
            </w:pPr>
            <w:r w:rsidRPr="00047153"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  <w:vertAlign w:val="superscript"/>
              </w:rPr>
              <w:t>ate</w:t>
            </w:r>
          </w:p>
        </w:tc>
        <w:tc>
          <w:tcPr>
            <w:tcW w:w="4810" w:type="dxa"/>
          </w:tcPr>
          <w:p w:rsidR="00047153" w:rsidRDefault="00047153" w:rsidP="00047153">
            <w:pPr>
              <w:rPr>
                <w:sz w:val="20"/>
                <w:szCs w:val="20"/>
              </w:rPr>
            </w:pPr>
          </w:p>
          <w:p w:rsidR="00047153" w:rsidRDefault="00047153" w:rsidP="00047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047153" w:rsidRDefault="00047153" w:rsidP="00047153">
            <w:pPr>
              <w:rPr>
                <w:sz w:val="20"/>
                <w:szCs w:val="20"/>
              </w:rPr>
            </w:pPr>
            <w:r w:rsidRPr="00047153"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  <w:vertAlign w:val="superscript"/>
              </w:rPr>
              <w:t>ate</w:t>
            </w:r>
          </w:p>
        </w:tc>
      </w:tr>
    </w:tbl>
    <w:p w:rsidR="00047153" w:rsidRPr="00DF7F42" w:rsidRDefault="00047153">
      <w:pPr>
        <w:rPr>
          <w:sz w:val="20"/>
          <w:szCs w:val="20"/>
        </w:rPr>
      </w:pPr>
    </w:p>
    <w:sectPr w:rsidR="00047153" w:rsidRPr="00DF7F42" w:rsidSect="00DF7F42">
      <w:head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39" w:rsidRDefault="00646839" w:rsidP="00047153">
      <w:pPr>
        <w:spacing w:after="0" w:line="240" w:lineRule="auto"/>
      </w:pPr>
      <w:r>
        <w:separator/>
      </w:r>
    </w:p>
  </w:endnote>
  <w:endnote w:type="continuationSeparator" w:id="0">
    <w:p w:rsidR="00646839" w:rsidRDefault="00646839" w:rsidP="0004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39" w:rsidRDefault="00646839" w:rsidP="00047153">
      <w:pPr>
        <w:spacing w:after="0" w:line="240" w:lineRule="auto"/>
      </w:pPr>
      <w:r>
        <w:separator/>
      </w:r>
    </w:p>
  </w:footnote>
  <w:footnote w:type="continuationSeparator" w:id="0">
    <w:p w:rsidR="00646839" w:rsidRDefault="00646839" w:rsidP="0004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53" w:rsidRPr="00047153" w:rsidRDefault="00047153" w:rsidP="00047153">
    <w:pPr>
      <w:pStyle w:val="Header"/>
      <w:jc w:val="center"/>
      <w:rPr>
        <w:color w:val="FF0000"/>
      </w:rPr>
    </w:pPr>
    <w:r w:rsidRPr="00047153">
      <w:rPr>
        <w:color w:val="FF0000"/>
      </w:rPr>
      <w:t>&lt;Insert Company Logo Here&gt;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2"/>
    <w:rsid w:val="00047153"/>
    <w:rsid w:val="003E30B8"/>
    <w:rsid w:val="005F653B"/>
    <w:rsid w:val="00640B90"/>
    <w:rsid w:val="00646839"/>
    <w:rsid w:val="00AE4BE1"/>
    <w:rsid w:val="00B0432D"/>
    <w:rsid w:val="00D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42"/>
    <w:pPr>
      <w:spacing w:after="0" w:line="240" w:lineRule="auto"/>
    </w:pPr>
  </w:style>
  <w:style w:type="table" w:styleId="TableGrid">
    <w:name w:val="Table Grid"/>
    <w:basedOn w:val="TableNormal"/>
    <w:uiPriority w:val="39"/>
    <w:rsid w:val="0004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53"/>
  </w:style>
  <w:style w:type="paragraph" w:styleId="Footer">
    <w:name w:val="footer"/>
    <w:basedOn w:val="Normal"/>
    <w:link w:val="FooterChar"/>
    <w:uiPriority w:val="99"/>
    <w:unhideWhenUsed/>
    <w:rsid w:val="0004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42"/>
    <w:pPr>
      <w:spacing w:after="0" w:line="240" w:lineRule="auto"/>
    </w:pPr>
  </w:style>
  <w:style w:type="table" w:styleId="TableGrid">
    <w:name w:val="Table Grid"/>
    <w:basedOn w:val="TableNormal"/>
    <w:uiPriority w:val="39"/>
    <w:rsid w:val="0004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53"/>
  </w:style>
  <w:style w:type="paragraph" w:styleId="Footer">
    <w:name w:val="footer"/>
    <w:basedOn w:val="Normal"/>
    <w:link w:val="FooterChar"/>
    <w:uiPriority w:val="99"/>
    <w:unhideWhenUsed/>
    <w:rsid w:val="0004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Ogle</dc:creator>
  <cp:lastModifiedBy>Valerie Kacian McCoy</cp:lastModifiedBy>
  <cp:revision>3</cp:revision>
  <dcterms:created xsi:type="dcterms:W3CDTF">2019-08-26T16:55:00Z</dcterms:created>
  <dcterms:modified xsi:type="dcterms:W3CDTF">2019-09-11T16:59:00Z</dcterms:modified>
</cp:coreProperties>
</file>